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30F0" w14:textId="77777777" w:rsidR="0013660E" w:rsidRPr="00727BB1" w:rsidRDefault="0013660E" w:rsidP="00730486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727BB1">
        <w:rPr>
          <w:rFonts w:ascii="Times New Roman" w:hAnsi="Times New Roman" w:cs="Times New Roman"/>
        </w:rPr>
        <w:t>COMUNICATO STAMPA</w:t>
      </w:r>
    </w:p>
    <w:p w14:paraId="2C292202" w14:textId="77777777" w:rsidR="0013660E" w:rsidRPr="00727BB1" w:rsidRDefault="0013660E" w:rsidP="00730486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13DCB2F1" w14:textId="7CDF5D97" w:rsidR="00F54115" w:rsidRPr="00161AD9" w:rsidRDefault="00DF33B5" w:rsidP="00730486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1AD9">
        <w:rPr>
          <w:rFonts w:ascii="Times New Roman" w:hAnsi="Times New Roman" w:cs="Times New Roman"/>
          <w:b/>
          <w:bCs/>
        </w:rPr>
        <w:t xml:space="preserve">Con Actis massima </w:t>
      </w:r>
      <w:r w:rsidR="00654849" w:rsidRPr="00161AD9">
        <w:rPr>
          <w:rFonts w:ascii="Times New Roman" w:hAnsi="Times New Roman" w:cs="Times New Roman"/>
          <w:b/>
          <w:bCs/>
        </w:rPr>
        <w:t>ottimizzazione delle prestazioni energeti</w:t>
      </w:r>
      <w:r w:rsidR="004310E3" w:rsidRPr="00161AD9">
        <w:rPr>
          <w:rFonts w:ascii="Times New Roman" w:hAnsi="Times New Roman" w:cs="Times New Roman"/>
          <w:b/>
          <w:bCs/>
        </w:rPr>
        <w:t>che</w:t>
      </w:r>
      <w:r w:rsidR="00654849" w:rsidRPr="00161AD9">
        <w:rPr>
          <w:rFonts w:ascii="Times New Roman" w:hAnsi="Times New Roman" w:cs="Times New Roman"/>
          <w:b/>
          <w:bCs/>
        </w:rPr>
        <w:t xml:space="preserve"> </w:t>
      </w:r>
    </w:p>
    <w:p w14:paraId="12D78952" w14:textId="77777777" w:rsidR="00F54115" w:rsidRPr="00727BB1" w:rsidRDefault="00F54115" w:rsidP="00730486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0522E336" w14:textId="03252FFE" w:rsidR="0013660E" w:rsidRPr="00727BB1" w:rsidRDefault="000728CE" w:rsidP="00730486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727BB1">
        <w:rPr>
          <w:rFonts w:ascii="Times New Roman" w:hAnsi="Times New Roman" w:cs="Times New Roman"/>
          <w:i/>
          <w:iCs/>
        </w:rPr>
        <w:t xml:space="preserve">Nel </w:t>
      </w:r>
      <w:r w:rsidR="00F37E7E" w:rsidRPr="00727BB1">
        <w:rPr>
          <w:rFonts w:ascii="Times New Roman" w:hAnsi="Times New Roman" w:cs="Times New Roman"/>
          <w:i/>
          <w:iCs/>
        </w:rPr>
        <w:t>realizzare il progetto di riqualificazione energetica di</w:t>
      </w:r>
      <w:r w:rsidRPr="00727BB1">
        <w:rPr>
          <w:rFonts w:ascii="Times New Roman" w:hAnsi="Times New Roman" w:cs="Times New Roman"/>
          <w:i/>
          <w:iCs/>
        </w:rPr>
        <w:t xml:space="preserve"> un appartamento </w:t>
      </w:r>
      <w:r w:rsidR="00F37E7E" w:rsidRPr="00727BB1">
        <w:rPr>
          <w:rFonts w:ascii="Times New Roman" w:hAnsi="Times New Roman" w:cs="Times New Roman"/>
          <w:i/>
          <w:iCs/>
        </w:rPr>
        <w:t xml:space="preserve">a Vercelli </w:t>
      </w:r>
      <w:r w:rsidR="000775D3" w:rsidRPr="00727BB1">
        <w:rPr>
          <w:rFonts w:ascii="Times New Roman" w:hAnsi="Times New Roman" w:cs="Times New Roman"/>
          <w:i/>
          <w:iCs/>
        </w:rPr>
        <w:t xml:space="preserve">per passare da una </w:t>
      </w:r>
      <w:r w:rsidR="00D118E3" w:rsidRPr="00727BB1">
        <w:rPr>
          <w:rFonts w:ascii="Times New Roman" w:hAnsi="Times New Roman" w:cs="Times New Roman"/>
          <w:i/>
          <w:iCs/>
        </w:rPr>
        <w:t>c</w:t>
      </w:r>
      <w:r w:rsidR="000775D3" w:rsidRPr="00727BB1">
        <w:rPr>
          <w:rFonts w:ascii="Times New Roman" w:hAnsi="Times New Roman" w:cs="Times New Roman"/>
          <w:i/>
          <w:iCs/>
        </w:rPr>
        <w:t xml:space="preserve">lasse energetica F a una Classe A </w:t>
      </w:r>
      <w:r w:rsidR="00F975F9" w:rsidRPr="00727BB1">
        <w:rPr>
          <w:rFonts w:ascii="Times New Roman" w:hAnsi="Times New Roman" w:cs="Times New Roman"/>
          <w:i/>
          <w:iCs/>
        </w:rPr>
        <w:t xml:space="preserve">è stato </w:t>
      </w:r>
      <w:r w:rsidR="001A5EAC" w:rsidRPr="00727BB1">
        <w:rPr>
          <w:rFonts w:ascii="Times New Roman" w:hAnsi="Times New Roman" w:cs="Times New Roman"/>
          <w:i/>
          <w:iCs/>
          <w:color w:val="000000" w:themeColor="text1"/>
        </w:rPr>
        <w:t xml:space="preserve">scelto il sistema di isolamento </w:t>
      </w:r>
      <w:proofErr w:type="spellStart"/>
      <w:r w:rsidR="001A5EAC" w:rsidRPr="00727BB1">
        <w:rPr>
          <w:rFonts w:ascii="Times New Roman" w:hAnsi="Times New Roman" w:cs="Times New Roman"/>
          <w:i/>
          <w:iCs/>
          <w:color w:val="000000" w:themeColor="text1"/>
        </w:rPr>
        <w:t>termoriflettente</w:t>
      </w:r>
      <w:proofErr w:type="spellEnd"/>
      <w:r w:rsidR="001A5EAC" w:rsidRPr="00727BB1">
        <w:rPr>
          <w:rFonts w:ascii="Times New Roman" w:hAnsi="Times New Roman" w:cs="Times New Roman"/>
          <w:i/>
          <w:iCs/>
          <w:color w:val="000000" w:themeColor="text1"/>
        </w:rPr>
        <w:t xml:space="preserve"> Actis</w:t>
      </w:r>
      <w:r w:rsidR="00F54115" w:rsidRPr="00727BB1">
        <w:rPr>
          <w:rFonts w:ascii="Times New Roman" w:hAnsi="Times New Roman" w:cs="Times New Roman"/>
          <w:i/>
          <w:iCs/>
          <w:color w:val="000000" w:themeColor="text1"/>
        </w:rPr>
        <w:t xml:space="preserve"> che garantisce </w:t>
      </w:r>
      <w:r w:rsidR="0097402A" w:rsidRPr="00727BB1">
        <w:rPr>
          <w:rFonts w:ascii="Times New Roman" w:hAnsi="Times New Roman" w:cs="Times New Roman"/>
          <w:i/>
          <w:iCs/>
          <w:color w:val="000000" w:themeColor="text1"/>
        </w:rPr>
        <w:t xml:space="preserve">un elevato isolamento termico </w:t>
      </w:r>
      <w:r w:rsidR="008C2DE3" w:rsidRPr="00727BB1">
        <w:rPr>
          <w:rFonts w:ascii="Times New Roman" w:hAnsi="Times New Roman" w:cs="Times New Roman"/>
          <w:i/>
          <w:iCs/>
          <w:color w:val="000000" w:themeColor="text1"/>
        </w:rPr>
        <w:t xml:space="preserve">dall’interno </w:t>
      </w:r>
      <w:r w:rsidR="0097402A" w:rsidRPr="00727BB1">
        <w:rPr>
          <w:rFonts w:ascii="Times New Roman" w:hAnsi="Times New Roman" w:cs="Times New Roman"/>
          <w:i/>
          <w:iCs/>
          <w:color w:val="000000" w:themeColor="text1"/>
        </w:rPr>
        <w:t xml:space="preserve">senza ridurre </w:t>
      </w:r>
      <w:r w:rsidR="008C2DE3" w:rsidRPr="00727BB1">
        <w:rPr>
          <w:rFonts w:ascii="Times New Roman" w:hAnsi="Times New Roman" w:cs="Times New Roman"/>
          <w:i/>
          <w:iCs/>
          <w:color w:val="000000" w:themeColor="text1"/>
        </w:rPr>
        <w:t xml:space="preserve">eccessivamente </w:t>
      </w:r>
      <w:r w:rsidR="00237DA7" w:rsidRPr="00727BB1">
        <w:rPr>
          <w:rFonts w:ascii="Times New Roman" w:hAnsi="Times New Roman" w:cs="Times New Roman"/>
          <w:i/>
          <w:iCs/>
          <w:color w:val="000000" w:themeColor="text1"/>
        </w:rPr>
        <w:t>la superficie degli ambienti</w:t>
      </w:r>
      <w:r w:rsidR="00F54115" w:rsidRPr="00727B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682E8135" w14:textId="77777777" w:rsidR="00F54115" w:rsidRPr="00727BB1" w:rsidRDefault="00F54115" w:rsidP="0073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CE6BF" w14:textId="77777777" w:rsidR="00300800" w:rsidRPr="00727BB1" w:rsidRDefault="00912FE6" w:rsidP="0073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B1">
        <w:rPr>
          <w:rFonts w:ascii="Times New Roman" w:hAnsi="Times New Roman" w:cs="Times New Roman"/>
          <w:sz w:val="24"/>
          <w:szCs w:val="24"/>
        </w:rPr>
        <w:t>Grazie all’ottimizzazione delle prestazioni energetiche degli impianti e dell’involucro edilizio, oggi è possibile non solo vivere in maggiore comfort e ridurre gli sprechi di energia, ma anche riqualificare gli immobili</w:t>
      </w:r>
      <w:r w:rsidR="00497551" w:rsidRPr="00727BB1">
        <w:rPr>
          <w:rFonts w:ascii="Times New Roman" w:hAnsi="Times New Roman" w:cs="Times New Roman"/>
          <w:sz w:val="24"/>
          <w:szCs w:val="24"/>
        </w:rPr>
        <w:t xml:space="preserve"> e ridurre drasticamente gli sprechi e le dispersioni di calore</w:t>
      </w:r>
      <w:r w:rsidRPr="00727BB1">
        <w:rPr>
          <w:rFonts w:ascii="Times New Roman" w:hAnsi="Times New Roman" w:cs="Times New Roman"/>
          <w:sz w:val="24"/>
          <w:szCs w:val="24"/>
        </w:rPr>
        <w:t xml:space="preserve">. </w:t>
      </w:r>
      <w:r w:rsidR="00300800" w:rsidRPr="00727BB1">
        <w:rPr>
          <w:rFonts w:ascii="Times New Roman" w:hAnsi="Times New Roman" w:cs="Times New Roman"/>
          <w:sz w:val="24"/>
          <w:szCs w:val="24"/>
        </w:rPr>
        <w:t xml:space="preserve">Grazie alle nuove tecnologie di isolamento è possibile raggiungere </w:t>
      </w:r>
      <w:r w:rsidRPr="00727BB1">
        <w:rPr>
          <w:rFonts w:ascii="Times New Roman" w:hAnsi="Times New Roman" w:cs="Times New Roman"/>
          <w:sz w:val="24"/>
          <w:szCs w:val="24"/>
        </w:rPr>
        <w:t xml:space="preserve">una vera classe energetica A, con consumi fino a otto volte inferiori rispetto alla situazione iniziale. </w:t>
      </w:r>
    </w:p>
    <w:p w14:paraId="4725C0D6" w14:textId="77777777" w:rsidR="00727BB1" w:rsidRDefault="00727BB1" w:rsidP="0073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50A55" w14:textId="53885F65" w:rsidR="00912FE6" w:rsidRPr="00727BB1" w:rsidRDefault="00300800" w:rsidP="0073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B1">
        <w:rPr>
          <w:rFonts w:ascii="Times New Roman" w:hAnsi="Times New Roman" w:cs="Times New Roman"/>
          <w:sz w:val="24"/>
          <w:szCs w:val="24"/>
        </w:rPr>
        <w:t>Grazie all</w:t>
      </w:r>
      <w:r w:rsidR="00D06C28" w:rsidRPr="00727BB1">
        <w:rPr>
          <w:rFonts w:ascii="Times New Roman" w:hAnsi="Times New Roman" w:cs="Times New Roman"/>
          <w:sz w:val="24"/>
          <w:szCs w:val="24"/>
        </w:rPr>
        <w:t xml:space="preserve">e soluzioni di isolamento Actis un </w:t>
      </w:r>
      <w:r w:rsidR="00912FE6" w:rsidRPr="00727BB1">
        <w:rPr>
          <w:rFonts w:ascii="Times New Roman" w:hAnsi="Times New Roman" w:cs="Times New Roman"/>
          <w:sz w:val="24"/>
          <w:szCs w:val="24"/>
        </w:rPr>
        <w:t xml:space="preserve">appartamento a Vercelli </w:t>
      </w:r>
      <w:r w:rsidR="00D06C28" w:rsidRPr="00727BB1">
        <w:rPr>
          <w:rFonts w:ascii="Times New Roman" w:hAnsi="Times New Roman" w:cs="Times New Roman"/>
          <w:sz w:val="24"/>
          <w:szCs w:val="24"/>
        </w:rPr>
        <w:t>è</w:t>
      </w:r>
      <w:r w:rsidR="00912FE6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D06C28" w:rsidRPr="00727BB1">
        <w:rPr>
          <w:rFonts w:ascii="Times New Roman" w:hAnsi="Times New Roman" w:cs="Times New Roman"/>
          <w:sz w:val="24"/>
          <w:szCs w:val="24"/>
        </w:rPr>
        <w:t xml:space="preserve">passato dopo la </w:t>
      </w:r>
      <w:r w:rsidR="00912FE6" w:rsidRPr="00727BB1">
        <w:rPr>
          <w:rFonts w:ascii="Times New Roman" w:hAnsi="Times New Roman" w:cs="Times New Roman"/>
          <w:sz w:val="24"/>
          <w:szCs w:val="24"/>
        </w:rPr>
        <w:t>riqualifica</w:t>
      </w:r>
      <w:r w:rsidR="00D06C28" w:rsidRPr="00727BB1">
        <w:rPr>
          <w:rFonts w:ascii="Times New Roman" w:hAnsi="Times New Roman" w:cs="Times New Roman"/>
          <w:sz w:val="24"/>
          <w:szCs w:val="24"/>
        </w:rPr>
        <w:t xml:space="preserve">zione </w:t>
      </w:r>
      <w:r w:rsidR="00912FE6" w:rsidRPr="00727BB1">
        <w:rPr>
          <w:rFonts w:ascii="Times New Roman" w:hAnsi="Times New Roman" w:cs="Times New Roman"/>
          <w:sz w:val="24"/>
          <w:szCs w:val="24"/>
        </w:rPr>
        <w:t xml:space="preserve">da </w:t>
      </w:r>
      <w:r w:rsidR="00D06C28" w:rsidRPr="00727BB1">
        <w:rPr>
          <w:rFonts w:ascii="Times New Roman" w:hAnsi="Times New Roman" w:cs="Times New Roman"/>
          <w:sz w:val="24"/>
          <w:szCs w:val="24"/>
        </w:rPr>
        <w:t xml:space="preserve">una </w:t>
      </w:r>
      <w:r w:rsidR="00912FE6" w:rsidRPr="00727BB1">
        <w:rPr>
          <w:rFonts w:ascii="Times New Roman" w:hAnsi="Times New Roman" w:cs="Times New Roman"/>
          <w:sz w:val="24"/>
          <w:szCs w:val="24"/>
        </w:rPr>
        <w:t xml:space="preserve">classe F a </w:t>
      </w:r>
      <w:r w:rsidR="00D06C28" w:rsidRPr="00727BB1">
        <w:rPr>
          <w:rFonts w:ascii="Times New Roman" w:hAnsi="Times New Roman" w:cs="Times New Roman"/>
          <w:sz w:val="24"/>
          <w:szCs w:val="24"/>
        </w:rPr>
        <w:t xml:space="preserve">una </w:t>
      </w:r>
      <w:r w:rsidR="00912FE6" w:rsidRPr="00727BB1">
        <w:rPr>
          <w:rFonts w:ascii="Times New Roman" w:hAnsi="Times New Roman" w:cs="Times New Roman"/>
          <w:sz w:val="24"/>
          <w:szCs w:val="24"/>
        </w:rPr>
        <w:t>classe</w:t>
      </w:r>
      <w:r w:rsidR="001916E6" w:rsidRPr="00727BB1">
        <w:rPr>
          <w:rFonts w:ascii="Times New Roman" w:hAnsi="Times New Roman" w:cs="Times New Roman"/>
          <w:sz w:val="24"/>
          <w:szCs w:val="24"/>
        </w:rPr>
        <w:t xml:space="preserve"> A. Nella scelta della committenza di realizzare una ristrutturazione completa dell’abitazione — anche dal punto di vista energetico — è stato fondamentale rispettare i requisiti necessari per accedere agli incentivi fiscali. In quest’ottica, sono stati selezionati materiali e soluzioni innovative. Nel caso specifico di questo intervento, realizzato in un appartamento signorile all’interno di un condominio</w:t>
      </w:r>
      <w:r w:rsidR="00354C81" w:rsidRPr="00727BB1">
        <w:rPr>
          <w:rFonts w:ascii="Times New Roman" w:hAnsi="Times New Roman" w:cs="Times New Roman"/>
          <w:sz w:val="24"/>
          <w:szCs w:val="24"/>
        </w:rPr>
        <w:t xml:space="preserve"> di Vercelli</w:t>
      </w:r>
      <w:r w:rsidR="001916E6" w:rsidRPr="00727BB1">
        <w:rPr>
          <w:rFonts w:ascii="Times New Roman" w:hAnsi="Times New Roman" w:cs="Times New Roman"/>
          <w:sz w:val="24"/>
          <w:szCs w:val="24"/>
        </w:rPr>
        <w:t xml:space="preserve"> è stato applicato un cappotto interno integrale</w:t>
      </w:r>
      <w:r w:rsidR="00354C81" w:rsidRPr="00727BB1">
        <w:rPr>
          <w:rFonts w:ascii="Times New Roman" w:hAnsi="Times New Roman" w:cs="Times New Roman"/>
          <w:sz w:val="24"/>
          <w:szCs w:val="24"/>
        </w:rPr>
        <w:t xml:space="preserve"> utilizzando l’isolamento </w:t>
      </w:r>
      <w:proofErr w:type="spellStart"/>
      <w:r w:rsidR="00354C81" w:rsidRPr="00727BB1">
        <w:rPr>
          <w:rFonts w:ascii="Times New Roman" w:hAnsi="Times New Roman" w:cs="Times New Roman"/>
          <w:sz w:val="24"/>
          <w:szCs w:val="24"/>
        </w:rPr>
        <w:t>termoriflettente</w:t>
      </w:r>
      <w:proofErr w:type="spellEnd"/>
      <w:r w:rsidR="00354C81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354C81" w:rsidRPr="00996A6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54C81" w:rsidRPr="00727BB1">
        <w:rPr>
          <w:rFonts w:ascii="Times New Roman" w:hAnsi="Times New Roman" w:cs="Times New Roman"/>
          <w:b/>
          <w:bCs/>
          <w:sz w:val="24"/>
          <w:szCs w:val="24"/>
        </w:rPr>
        <w:t xml:space="preserve">ctis </w:t>
      </w:r>
      <w:proofErr w:type="spellStart"/>
      <w:r w:rsidR="00354C81" w:rsidRPr="00996A6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B3D50" w:rsidRPr="00727BB1">
        <w:rPr>
          <w:rFonts w:ascii="Times New Roman" w:hAnsi="Times New Roman" w:cs="Times New Roman"/>
          <w:b/>
          <w:bCs/>
          <w:sz w:val="24"/>
          <w:szCs w:val="24"/>
        </w:rPr>
        <w:t>riso</w:t>
      </w:r>
      <w:proofErr w:type="spellEnd"/>
      <w:r w:rsidR="009B3D50" w:rsidRPr="00727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C81" w:rsidRPr="00996A6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B3D50" w:rsidRPr="00727BB1">
        <w:rPr>
          <w:rFonts w:ascii="Times New Roman" w:hAnsi="Times New Roman" w:cs="Times New Roman"/>
          <w:b/>
          <w:bCs/>
          <w:sz w:val="24"/>
          <w:szCs w:val="24"/>
        </w:rPr>
        <w:t xml:space="preserve">uper </w:t>
      </w:r>
      <w:r w:rsidR="00354C81" w:rsidRPr="00996A6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1F02D2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6C1130" w:rsidRPr="00727BB1">
        <w:rPr>
          <w:rFonts w:ascii="Times New Roman" w:hAnsi="Times New Roman" w:cs="Times New Roman"/>
          <w:sz w:val="24"/>
          <w:szCs w:val="24"/>
        </w:rPr>
        <w:t xml:space="preserve">. </w:t>
      </w:r>
      <w:r w:rsidR="001916E6" w:rsidRPr="00727BB1">
        <w:rPr>
          <w:rFonts w:ascii="Times New Roman" w:hAnsi="Times New Roman" w:cs="Times New Roman"/>
          <w:sz w:val="24"/>
          <w:szCs w:val="24"/>
        </w:rPr>
        <w:t>La realizzazione di contropareti ha permesso di isolare efficacemente l’ambiente, eliminando sia i ponti termici sia le discontinuità dell’involucro edilizio.</w:t>
      </w:r>
    </w:p>
    <w:p w14:paraId="1261D781" w14:textId="5C4F4EF7" w:rsidR="00996A65" w:rsidRPr="00996A65" w:rsidRDefault="00996A65" w:rsidP="0099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A65">
        <w:rPr>
          <w:rFonts w:ascii="Times New Roman" w:hAnsi="Times New Roman" w:cs="Times New Roman"/>
          <w:sz w:val="24"/>
          <w:szCs w:val="24"/>
        </w:rPr>
        <w:t>“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Nell’isolare l’appartamento</w:t>
      </w:r>
      <w:r w:rsidR="006C1130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6C1130" w:rsidRPr="00727BB1">
        <w:rPr>
          <w:rFonts w:ascii="Times New Roman" w:hAnsi="Times New Roman" w:cs="Times New Roman"/>
          <w:sz w:val="24"/>
          <w:szCs w:val="24"/>
        </w:rPr>
        <w:t xml:space="preserve">racconta </w:t>
      </w:r>
      <w:proofErr w:type="spellStart"/>
      <w:r w:rsidR="0099715B" w:rsidRPr="00727BB1">
        <w:rPr>
          <w:rFonts w:ascii="Times New Roman" w:hAnsi="Times New Roman" w:cs="Times New Roman"/>
          <w:sz w:val="24"/>
          <w:szCs w:val="24"/>
        </w:rPr>
        <w:t>l’ing</w:t>
      </w:r>
      <w:proofErr w:type="spellEnd"/>
      <w:r w:rsidR="0099715B" w:rsidRPr="00727BB1">
        <w:rPr>
          <w:rFonts w:ascii="Times New Roman" w:hAnsi="Times New Roman" w:cs="Times New Roman"/>
          <w:sz w:val="24"/>
          <w:szCs w:val="24"/>
        </w:rPr>
        <w:t>. Emanuele Allorio responsabile del progetto energetico</w:t>
      </w:r>
      <w:r w:rsidR="006C1130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l’esigenza principale cui dovevamo rispondere era quella di utilizzare un materiale che fosse sottile</w:t>
      </w:r>
      <w:r w:rsidR="00056162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 xml:space="preserve">in grado di garantire un elevato isolamento termico, </w:t>
      </w:r>
      <w:r w:rsidR="00056162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sia in inverno sia in estate e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che permettesse anche di non ridurre troppo le dimensioni</w:t>
      </w:r>
      <w:r w:rsidR="00056162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interne</w:t>
      </w:r>
      <w:r w:rsidR="00056162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delle stanze</w:t>
      </w:r>
      <w:r w:rsidR="00056162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E2DBF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In più la committenza desiderava anche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 xml:space="preserve">raggiungere </w:t>
      </w:r>
      <w:r w:rsidR="005E2DBF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una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miglior</w:t>
      </w:r>
      <w:r w:rsidR="005E2DBF" w:rsidRPr="00727BB1">
        <w:rPr>
          <w:rFonts w:ascii="Times New Roman" w:hAnsi="Times New Roman" w:cs="Times New Roman"/>
          <w:sz w:val="24"/>
          <w:szCs w:val="24"/>
        </w:rPr>
        <w:t xml:space="preserve">e </w:t>
      </w:r>
      <w:r w:rsidRPr="00996A65">
        <w:rPr>
          <w:rFonts w:ascii="Times New Roman" w:hAnsi="Times New Roman" w:cs="Times New Roman"/>
          <w:sz w:val="24"/>
          <w:szCs w:val="24"/>
        </w:rPr>
        <w:t>classe</w:t>
      </w:r>
      <w:r w:rsidR="005E2DBF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Pr="00996A65">
        <w:rPr>
          <w:rFonts w:ascii="Times New Roman" w:hAnsi="Times New Roman" w:cs="Times New Roman"/>
          <w:sz w:val="24"/>
          <w:szCs w:val="24"/>
        </w:rPr>
        <w:t>energetica</w:t>
      </w:r>
      <w:r w:rsidR="005E2DBF" w:rsidRPr="00727BB1">
        <w:rPr>
          <w:rFonts w:ascii="Times New Roman" w:hAnsi="Times New Roman" w:cs="Times New Roman"/>
          <w:sz w:val="24"/>
          <w:szCs w:val="24"/>
        </w:rPr>
        <w:t xml:space="preserve"> attraverso il progetto di ristrutturazione”.</w:t>
      </w:r>
    </w:p>
    <w:p w14:paraId="1FD44F26" w14:textId="77777777" w:rsidR="00727BB1" w:rsidRDefault="00727BB1" w:rsidP="0099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1E65" w14:textId="2EED2E9C" w:rsidR="00996A65" w:rsidRPr="00996A65" w:rsidRDefault="00996A65" w:rsidP="0099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A65">
        <w:rPr>
          <w:rFonts w:ascii="Times New Roman" w:hAnsi="Times New Roman" w:cs="Times New Roman"/>
          <w:sz w:val="24"/>
          <w:szCs w:val="24"/>
        </w:rPr>
        <w:t>Per queste ragioni è stato scelto</w:t>
      </w:r>
      <w:r w:rsidR="005E2DBF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Pr="00996A65">
        <w:rPr>
          <w:rFonts w:ascii="Times New Roman" w:hAnsi="Times New Roman" w:cs="Times New Roman"/>
          <w:sz w:val="24"/>
          <w:szCs w:val="24"/>
        </w:rPr>
        <w:t xml:space="preserve">il </w:t>
      </w:r>
      <w:r w:rsidRPr="00996A65">
        <w:rPr>
          <w:rFonts w:ascii="Times New Roman" w:hAnsi="Times New Roman" w:cs="Times New Roman"/>
          <w:b/>
          <w:bCs/>
          <w:sz w:val="24"/>
          <w:szCs w:val="24"/>
        </w:rPr>
        <w:t xml:space="preserve">nuovo </w:t>
      </w:r>
      <w:r w:rsidR="005E2DBF" w:rsidRPr="00727BB1">
        <w:rPr>
          <w:rFonts w:ascii="Times New Roman" w:hAnsi="Times New Roman" w:cs="Times New Roman"/>
          <w:b/>
          <w:bCs/>
          <w:sz w:val="24"/>
          <w:szCs w:val="24"/>
        </w:rPr>
        <w:t xml:space="preserve">Actis </w:t>
      </w:r>
      <w:proofErr w:type="spellStart"/>
      <w:r w:rsidR="005E2DBF" w:rsidRPr="00727BB1">
        <w:rPr>
          <w:rFonts w:ascii="Times New Roman" w:hAnsi="Times New Roman" w:cs="Times New Roman"/>
          <w:b/>
          <w:bCs/>
          <w:sz w:val="24"/>
          <w:szCs w:val="24"/>
        </w:rPr>
        <w:t>Triso</w:t>
      </w:r>
      <w:proofErr w:type="spellEnd"/>
      <w:r w:rsidR="005E2DBF" w:rsidRPr="00727BB1">
        <w:rPr>
          <w:rFonts w:ascii="Times New Roman" w:hAnsi="Times New Roman" w:cs="Times New Roman"/>
          <w:b/>
          <w:bCs/>
          <w:sz w:val="24"/>
          <w:szCs w:val="24"/>
        </w:rPr>
        <w:t xml:space="preserve"> Super 12</w:t>
      </w:r>
      <w:r w:rsidR="00727BB1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Pr="00996A65">
        <w:rPr>
          <w:rFonts w:ascii="Times New Roman" w:hAnsi="Times New Roman" w:cs="Times New Roman"/>
          <w:sz w:val="24"/>
          <w:szCs w:val="24"/>
        </w:rPr>
        <w:t xml:space="preserve"> l’ultimo nato in casa</w:t>
      </w:r>
      <w:r w:rsidR="002965DC" w:rsidRPr="00727BB1">
        <w:rPr>
          <w:rFonts w:ascii="Times New Roman" w:hAnsi="Times New Roman" w:cs="Times New Roman"/>
          <w:sz w:val="24"/>
          <w:szCs w:val="24"/>
        </w:rPr>
        <w:t xml:space="preserve"> nell’azienda francese </w:t>
      </w:r>
      <w:r w:rsidR="008A585F" w:rsidRPr="00727BB1">
        <w:rPr>
          <w:rFonts w:ascii="Times New Roman" w:hAnsi="Times New Roman" w:cs="Times New Roman"/>
          <w:sz w:val="24"/>
          <w:szCs w:val="24"/>
        </w:rPr>
        <w:t xml:space="preserve">produttrice di soluzioni all’avanguardia per l’isolamento termico degli edifici. </w:t>
      </w:r>
    </w:p>
    <w:p w14:paraId="49BBDAD0" w14:textId="2F578397" w:rsidR="00996A65" w:rsidRPr="00996A65" w:rsidRDefault="00DC7474" w:rsidP="0099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B1">
        <w:rPr>
          <w:rFonts w:ascii="Times New Roman" w:hAnsi="Times New Roman" w:cs="Times New Roman"/>
          <w:sz w:val="24"/>
          <w:szCs w:val="24"/>
        </w:rPr>
        <w:t>Per la riqualificazione dell’appartamento di Vercelli i</w:t>
      </w:r>
      <w:r w:rsidR="00996A65" w:rsidRPr="00996A65">
        <w:rPr>
          <w:rFonts w:ascii="Times New Roman" w:hAnsi="Times New Roman" w:cs="Times New Roman"/>
          <w:sz w:val="24"/>
          <w:szCs w:val="24"/>
        </w:rPr>
        <w:t>l principale obiettivo progettuale</w:t>
      </w:r>
      <w:r w:rsidR="002965DC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era</w:t>
      </w:r>
      <w:r w:rsidR="002965DC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Pr="00727BB1">
        <w:rPr>
          <w:rFonts w:ascii="Times New Roman" w:hAnsi="Times New Roman" w:cs="Times New Roman"/>
          <w:sz w:val="24"/>
          <w:szCs w:val="24"/>
        </w:rPr>
        <w:t>l’</w:t>
      </w:r>
      <w:r w:rsidR="00996A65" w:rsidRPr="00996A65">
        <w:rPr>
          <w:rFonts w:ascii="Times New Roman" w:hAnsi="Times New Roman" w:cs="Times New Roman"/>
          <w:sz w:val="24"/>
          <w:szCs w:val="24"/>
        </w:rPr>
        <w:t>ottimizzazione energetica</w:t>
      </w:r>
      <w:r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ed</w:t>
      </w:r>
      <w:r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in particolare all’isolamento</w:t>
      </w:r>
      <w:r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termico delle superfici verticali</w:t>
      </w:r>
      <w:r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che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è stato raggiunto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con la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realizzazione e posa di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 xml:space="preserve">un singolo strato di isolante </w:t>
      </w:r>
      <w:proofErr w:type="spellStart"/>
      <w:r w:rsidR="00996A65" w:rsidRPr="00996A65">
        <w:rPr>
          <w:rFonts w:ascii="Times New Roman" w:hAnsi="Times New Roman" w:cs="Times New Roman"/>
          <w:sz w:val="24"/>
          <w:szCs w:val="24"/>
        </w:rPr>
        <w:t>termoriflettente</w:t>
      </w:r>
      <w:proofErr w:type="spellEnd"/>
      <w:r w:rsidR="005D4CD0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installato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 xml:space="preserve">su 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pannelli </w:t>
      </w:r>
      <w:r w:rsidR="00996A65" w:rsidRPr="00996A65">
        <w:rPr>
          <w:rFonts w:ascii="Times New Roman" w:hAnsi="Times New Roman" w:cs="Times New Roman"/>
          <w:sz w:val="24"/>
          <w:szCs w:val="24"/>
        </w:rPr>
        <w:t>ligne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i e </w:t>
      </w:r>
      <w:r w:rsidR="00996A65" w:rsidRPr="00996A65">
        <w:rPr>
          <w:rFonts w:ascii="Times New Roman" w:hAnsi="Times New Roman" w:cs="Times New Roman"/>
          <w:sz w:val="24"/>
          <w:szCs w:val="24"/>
        </w:rPr>
        <w:t>con la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creazione di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 una </w:t>
      </w:r>
      <w:r w:rsidR="00996A65" w:rsidRPr="00996A65">
        <w:rPr>
          <w:rFonts w:ascii="Times New Roman" w:hAnsi="Times New Roman" w:cs="Times New Roman"/>
          <w:sz w:val="24"/>
          <w:szCs w:val="24"/>
        </w:rPr>
        <w:t>camera d’aria tra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la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muratura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e</w:t>
      </w:r>
      <w:r w:rsidR="005D4CD0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l’isolante e una seconda camera d’aria interna,</w:t>
      </w:r>
      <w:r w:rsidR="00F70958" w:rsidRPr="00727BB1">
        <w:rPr>
          <w:rFonts w:ascii="Times New Roman" w:hAnsi="Times New Roman" w:cs="Times New Roman"/>
          <w:sz w:val="24"/>
          <w:szCs w:val="24"/>
        </w:rPr>
        <w:t xml:space="preserve"> che è stata </w:t>
      </w:r>
      <w:r w:rsidR="00996A65" w:rsidRPr="00996A65">
        <w:rPr>
          <w:rFonts w:ascii="Times New Roman" w:hAnsi="Times New Roman" w:cs="Times New Roman"/>
          <w:sz w:val="24"/>
          <w:szCs w:val="24"/>
        </w:rPr>
        <w:t>utilizzata</w:t>
      </w:r>
      <w:r w:rsidR="00F70958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per</w:t>
      </w:r>
      <w:r w:rsidR="00F70958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il</w:t>
      </w:r>
      <w:r w:rsidR="00F70958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passaggio</w:t>
      </w:r>
      <w:r w:rsidR="00F70958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degli impianti. Infine, le pareti sono state rivestite</w:t>
      </w:r>
      <w:r w:rsidR="00F70958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="00996A65" w:rsidRPr="00996A65">
        <w:rPr>
          <w:rFonts w:ascii="Times New Roman" w:hAnsi="Times New Roman" w:cs="Times New Roman"/>
          <w:sz w:val="24"/>
          <w:szCs w:val="24"/>
        </w:rPr>
        <w:t>con una struttura metallica e lastre a secco.</w:t>
      </w:r>
    </w:p>
    <w:p w14:paraId="3DBB36EB" w14:textId="37EF3399" w:rsidR="00996A65" w:rsidRPr="00996A65" w:rsidRDefault="00996A65" w:rsidP="0099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A65">
        <w:rPr>
          <w:rFonts w:ascii="Times New Roman" w:hAnsi="Times New Roman" w:cs="Times New Roman"/>
          <w:sz w:val="24"/>
          <w:szCs w:val="24"/>
        </w:rPr>
        <w:t>“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In questo intervento</w:t>
      </w:r>
      <w:r w:rsidR="00F70958" w:rsidRPr="00727BB1">
        <w:rPr>
          <w:rFonts w:ascii="Times New Roman" w:hAnsi="Times New Roman" w:cs="Times New Roman"/>
          <w:sz w:val="24"/>
          <w:szCs w:val="24"/>
        </w:rPr>
        <w:t xml:space="preserve"> - </w:t>
      </w:r>
      <w:r w:rsidRPr="00996A65">
        <w:rPr>
          <w:rFonts w:ascii="Times New Roman" w:hAnsi="Times New Roman" w:cs="Times New Roman"/>
          <w:sz w:val="24"/>
          <w:szCs w:val="24"/>
        </w:rPr>
        <w:t xml:space="preserve">spiega </w:t>
      </w:r>
      <w:proofErr w:type="spellStart"/>
      <w:r w:rsidR="00F70958" w:rsidRPr="00727BB1">
        <w:rPr>
          <w:rFonts w:ascii="Times New Roman" w:hAnsi="Times New Roman" w:cs="Times New Roman"/>
          <w:sz w:val="24"/>
          <w:szCs w:val="24"/>
        </w:rPr>
        <w:t>l’</w:t>
      </w:r>
      <w:r w:rsidRPr="00996A65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996A65">
        <w:rPr>
          <w:rFonts w:ascii="Times New Roman" w:hAnsi="Times New Roman" w:cs="Times New Roman"/>
          <w:sz w:val="24"/>
          <w:szCs w:val="24"/>
        </w:rPr>
        <w:t>. Allorio</w:t>
      </w:r>
      <w:r w:rsidR="00F70958" w:rsidRPr="00727BB1">
        <w:rPr>
          <w:rFonts w:ascii="Times New Roman" w:hAnsi="Times New Roman" w:cs="Times New Roman"/>
          <w:sz w:val="24"/>
          <w:szCs w:val="24"/>
        </w:rPr>
        <w:t xml:space="preserve"> -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non sarebbe stato proprio possibile utilizzare</w:t>
      </w:r>
      <w:r w:rsidR="00F70958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dei sistemi coibentanti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più tradizionali perché avrebbero portato via troppo spazio riducendo la superficie interna</w:t>
      </w:r>
      <w:r w:rsidR="00F70958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calpestabile</w:t>
      </w:r>
      <w:r w:rsidR="00F70958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delle stanze.</w:t>
      </w:r>
      <w:r w:rsidR="00F70958" w:rsidRPr="00727BB1">
        <w:rPr>
          <w:rFonts w:ascii="Times New Roman" w:hAnsi="Times New Roman" w:cs="Times New Roman"/>
          <w:sz w:val="24"/>
          <w:szCs w:val="24"/>
        </w:rPr>
        <w:t xml:space="preserve">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 xml:space="preserve">Grazie, all’isolante </w:t>
      </w:r>
      <w:proofErr w:type="spellStart"/>
      <w:r w:rsidRPr="00996A65">
        <w:rPr>
          <w:rFonts w:ascii="Times New Roman" w:hAnsi="Times New Roman" w:cs="Times New Roman"/>
          <w:i/>
          <w:iCs/>
          <w:sz w:val="24"/>
          <w:szCs w:val="24"/>
        </w:rPr>
        <w:t>termoriflettente</w:t>
      </w:r>
      <w:proofErr w:type="spellEnd"/>
      <w:r w:rsidRPr="00996A65">
        <w:rPr>
          <w:rFonts w:ascii="Times New Roman" w:hAnsi="Times New Roman" w:cs="Times New Roman"/>
          <w:i/>
          <w:iCs/>
          <w:sz w:val="24"/>
          <w:szCs w:val="24"/>
        </w:rPr>
        <w:t xml:space="preserve"> ACTIS abbiamo ottenuto una prestazione termica elevatissima </w:t>
      </w:r>
      <w:proofErr w:type="gramStart"/>
      <w:r w:rsidRPr="00996A65">
        <w:rPr>
          <w:rFonts w:ascii="Times New Roman" w:hAnsi="Times New Roman" w:cs="Times New Roman"/>
          <w:i/>
          <w:iCs/>
          <w:sz w:val="24"/>
          <w:szCs w:val="24"/>
        </w:rPr>
        <w:t>( R</w:t>
      </w:r>
      <w:proofErr w:type="gramEnd"/>
      <w:r w:rsidRPr="00996A65">
        <w:rPr>
          <w:rFonts w:ascii="Times New Roman" w:hAnsi="Times New Roman" w:cs="Times New Roman"/>
          <w:i/>
          <w:iCs/>
          <w:sz w:val="24"/>
          <w:szCs w:val="24"/>
        </w:rPr>
        <w:t>=5,70Mq*K/W)</w:t>
      </w:r>
      <w:r w:rsidR="00F70958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 xml:space="preserve">con un sistema di isolamento sicuramente duraturo nel tempo grazie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lastRenderedPageBreak/>
        <w:t>alla sua composizione che non si deteriora con il passare degli anni</w:t>
      </w:r>
      <w:r w:rsidR="00133FD0" w:rsidRPr="00727BB1">
        <w:rPr>
          <w:rFonts w:ascii="Times New Roman" w:hAnsi="Times New Roman" w:cs="Times New Roman"/>
          <w:i/>
          <w:iCs/>
          <w:sz w:val="24"/>
          <w:szCs w:val="24"/>
        </w:rPr>
        <w:t>. In più l’</w:t>
      </w:r>
      <w:proofErr w:type="spellStart"/>
      <w:r w:rsidR="00133FD0" w:rsidRPr="00727BB1">
        <w:rPr>
          <w:rFonts w:ascii="Times New Roman" w:hAnsi="Times New Roman" w:cs="Times New Roman"/>
          <w:i/>
          <w:iCs/>
          <w:sz w:val="24"/>
          <w:szCs w:val="24"/>
        </w:rPr>
        <w:t>isolanete</w:t>
      </w:r>
      <w:proofErr w:type="spellEnd"/>
      <w:r w:rsidR="00133FD0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33FD0" w:rsidRPr="00727BB1">
        <w:rPr>
          <w:rFonts w:ascii="Times New Roman" w:hAnsi="Times New Roman" w:cs="Times New Roman"/>
          <w:i/>
          <w:iCs/>
          <w:sz w:val="24"/>
          <w:szCs w:val="24"/>
        </w:rPr>
        <w:t>termoriflettente</w:t>
      </w:r>
      <w:proofErr w:type="spellEnd"/>
      <w:r w:rsidR="00133FD0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Actis è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un materiale leggerissimo, di</w:t>
      </w:r>
      <w:r w:rsidR="00133FD0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facile</w:t>
      </w:r>
      <w:r w:rsidR="00133FD0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6A65">
        <w:rPr>
          <w:rFonts w:ascii="Times New Roman" w:hAnsi="Times New Roman" w:cs="Times New Roman"/>
          <w:i/>
          <w:iCs/>
          <w:sz w:val="24"/>
          <w:szCs w:val="24"/>
        </w:rPr>
        <w:t>installazione</w:t>
      </w:r>
      <w:r w:rsidR="00133FD0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e movimentazione</w:t>
      </w:r>
      <w:r w:rsidR="00104644" w:rsidRPr="00727BB1">
        <w:rPr>
          <w:rFonts w:ascii="Times New Roman" w:hAnsi="Times New Roman" w:cs="Times New Roman"/>
          <w:i/>
          <w:iCs/>
          <w:sz w:val="24"/>
          <w:szCs w:val="24"/>
        </w:rPr>
        <w:t xml:space="preserve"> in cantiere</w:t>
      </w:r>
      <w:r w:rsidR="0036144B" w:rsidRPr="00727BB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996A65">
        <w:rPr>
          <w:rFonts w:ascii="Times New Roman" w:hAnsi="Times New Roman" w:cs="Times New Roman"/>
          <w:sz w:val="24"/>
          <w:szCs w:val="24"/>
        </w:rPr>
        <w:t>.</w:t>
      </w:r>
    </w:p>
    <w:p w14:paraId="38C4FA50" w14:textId="77777777" w:rsidR="00996A65" w:rsidRPr="00727BB1" w:rsidRDefault="00996A65" w:rsidP="0073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58686" w14:textId="1259D156" w:rsidR="00104644" w:rsidRPr="00727BB1" w:rsidRDefault="00104644" w:rsidP="001F02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7BB1">
        <w:rPr>
          <w:rFonts w:ascii="Times New Roman" w:hAnsi="Times New Roman" w:cs="Times New Roman"/>
          <w:sz w:val="24"/>
          <w:szCs w:val="24"/>
        </w:rPr>
        <w:t>Triso</w:t>
      </w:r>
      <w:proofErr w:type="spellEnd"/>
      <w:r w:rsidRPr="00727BB1">
        <w:rPr>
          <w:rFonts w:ascii="Times New Roman" w:hAnsi="Times New Roman" w:cs="Times New Roman"/>
          <w:sz w:val="24"/>
          <w:szCs w:val="24"/>
        </w:rPr>
        <w:t xml:space="preserve">-Super 12 + è composto da uno strato di film </w:t>
      </w:r>
      <w:proofErr w:type="spellStart"/>
      <w:r w:rsidRPr="00727BB1">
        <w:rPr>
          <w:rFonts w:ascii="Times New Roman" w:hAnsi="Times New Roman" w:cs="Times New Roman"/>
          <w:sz w:val="24"/>
          <w:szCs w:val="24"/>
        </w:rPr>
        <w:t>termoriflettente</w:t>
      </w:r>
      <w:proofErr w:type="spellEnd"/>
      <w:r w:rsidRPr="00727BB1">
        <w:rPr>
          <w:rFonts w:ascii="Times New Roman" w:hAnsi="Times New Roman" w:cs="Times New Roman"/>
          <w:sz w:val="24"/>
          <w:szCs w:val="24"/>
        </w:rPr>
        <w:t xml:space="preserve"> che riflettere il calore trasmesso per radiazione e da una struttura alveolare brevettata che offre un'ottima resistenza termica riducendo la dispersione di calore e assicurando l'impermeabilità delle superfici all'aria e al vapore acqueo. </w:t>
      </w:r>
      <w:proofErr w:type="spellStart"/>
      <w:r w:rsidRPr="00727BB1">
        <w:rPr>
          <w:rFonts w:ascii="Times New Roman" w:hAnsi="Times New Roman" w:cs="Times New Roman"/>
          <w:sz w:val="24"/>
          <w:szCs w:val="24"/>
        </w:rPr>
        <w:t>Triso</w:t>
      </w:r>
      <w:proofErr w:type="spellEnd"/>
      <w:r w:rsidRPr="00727BB1">
        <w:rPr>
          <w:rFonts w:ascii="Times New Roman" w:hAnsi="Times New Roman" w:cs="Times New Roman"/>
          <w:sz w:val="24"/>
          <w:szCs w:val="24"/>
        </w:rPr>
        <w:t>-Super 12 + è una perfetta soluzione per l’isolamento delle coperture oppure sulle pareti e i tramezzi interni sia nelle nuove costruzioni e sia nei progetti di riqualificazione e ristrutturazione.</w:t>
      </w:r>
    </w:p>
    <w:p w14:paraId="4EC8990B" w14:textId="778BBE3E" w:rsidR="00104644" w:rsidRPr="00727BB1" w:rsidRDefault="00104644" w:rsidP="00104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B1">
        <w:rPr>
          <w:rFonts w:ascii="Times New Roman" w:hAnsi="Times New Roman" w:cs="Times New Roman"/>
          <w:sz w:val="24"/>
          <w:szCs w:val="24"/>
        </w:rPr>
        <w:t xml:space="preserve">Grazie alla sua struttura alveolare </w:t>
      </w:r>
      <w:proofErr w:type="spellStart"/>
      <w:r w:rsidRPr="00727BB1">
        <w:rPr>
          <w:rFonts w:ascii="Times New Roman" w:hAnsi="Times New Roman" w:cs="Times New Roman"/>
          <w:sz w:val="24"/>
          <w:szCs w:val="24"/>
        </w:rPr>
        <w:t>T</w:t>
      </w:r>
      <w:r w:rsidR="001F02D2">
        <w:rPr>
          <w:rFonts w:ascii="Times New Roman" w:hAnsi="Times New Roman" w:cs="Times New Roman"/>
          <w:sz w:val="24"/>
          <w:szCs w:val="24"/>
        </w:rPr>
        <w:t>riso</w:t>
      </w:r>
      <w:proofErr w:type="spellEnd"/>
      <w:r w:rsidR="001F02D2">
        <w:rPr>
          <w:rFonts w:ascii="Times New Roman" w:hAnsi="Times New Roman" w:cs="Times New Roman"/>
          <w:sz w:val="24"/>
          <w:szCs w:val="24"/>
        </w:rPr>
        <w:t xml:space="preserve"> Super </w:t>
      </w:r>
      <w:r w:rsidRPr="00727BB1">
        <w:rPr>
          <w:rFonts w:ascii="Times New Roman" w:hAnsi="Times New Roman" w:cs="Times New Roman"/>
          <w:sz w:val="24"/>
          <w:szCs w:val="24"/>
        </w:rPr>
        <w:t>12+ garantisce alte prestazioni termiche durevoli nel tempo; il materiale, infatti, non si deteriora e offre lo stesso rendimento e performance anche dopo molti anni non generando ponti termici causati da cedimenti, contrazioni o deformazioni.</w:t>
      </w:r>
      <w:r w:rsidR="001F02D2">
        <w:rPr>
          <w:rFonts w:ascii="Times New Roman" w:hAnsi="Times New Roman" w:cs="Times New Roman"/>
          <w:sz w:val="24"/>
          <w:szCs w:val="24"/>
        </w:rPr>
        <w:t xml:space="preserve"> </w:t>
      </w:r>
      <w:r w:rsidRPr="00727BB1">
        <w:rPr>
          <w:rFonts w:ascii="Times New Roman" w:hAnsi="Times New Roman" w:cs="Times New Roman"/>
          <w:sz w:val="24"/>
          <w:szCs w:val="24"/>
        </w:rPr>
        <w:t xml:space="preserve">In inverno la particolare conformazione di </w:t>
      </w:r>
      <w:proofErr w:type="spellStart"/>
      <w:r w:rsidRPr="00727BB1">
        <w:rPr>
          <w:rFonts w:ascii="Times New Roman" w:hAnsi="Times New Roman" w:cs="Times New Roman"/>
          <w:sz w:val="24"/>
          <w:szCs w:val="24"/>
        </w:rPr>
        <w:t>Triso</w:t>
      </w:r>
      <w:proofErr w:type="spellEnd"/>
      <w:r w:rsidRPr="00727BB1">
        <w:rPr>
          <w:rFonts w:ascii="Times New Roman" w:hAnsi="Times New Roman" w:cs="Times New Roman"/>
          <w:sz w:val="24"/>
          <w:szCs w:val="24"/>
        </w:rPr>
        <w:t>-Super 12 + blocca il freddo e restituisce il calore emesso all’interno dei locali mentre in estate rimanda l’irraggiamento verso l’esterno evitando in questo modo il surriscaldamento dei sottotetti.</w:t>
      </w:r>
    </w:p>
    <w:p w14:paraId="0CD10F03" w14:textId="77777777" w:rsidR="001F02D2" w:rsidRDefault="001F02D2" w:rsidP="00727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2B8EE" w14:textId="470E5B4A" w:rsidR="007D10D5" w:rsidRPr="00727BB1" w:rsidRDefault="00104644" w:rsidP="00727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7BB1">
        <w:rPr>
          <w:rFonts w:ascii="Times New Roman" w:hAnsi="Times New Roman" w:cs="Times New Roman"/>
          <w:sz w:val="24"/>
          <w:szCs w:val="24"/>
        </w:rPr>
        <w:t xml:space="preserve">I vantaggi dell’utilizzo di un isolante </w:t>
      </w:r>
      <w:proofErr w:type="spellStart"/>
      <w:r w:rsidRPr="00727BB1">
        <w:rPr>
          <w:rFonts w:ascii="Times New Roman" w:hAnsi="Times New Roman" w:cs="Times New Roman"/>
          <w:sz w:val="24"/>
          <w:szCs w:val="24"/>
        </w:rPr>
        <w:t>termoriflettente</w:t>
      </w:r>
      <w:proofErr w:type="spellEnd"/>
      <w:r w:rsidRPr="00727BB1">
        <w:rPr>
          <w:rFonts w:ascii="Times New Roman" w:hAnsi="Times New Roman" w:cs="Times New Roman"/>
          <w:sz w:val="24"/>
          <w:szCs w:val="24"/>
        </w:rPr>
        <w:t xml:space="preserve"> si riscoprono anche nella fase di installazione: </w:t>
      </w:r>
      <w:proofErr w:type="spellStart"/>
      <w:r w:rsidRPr="00727BB1">
        <w:rPr>
          <w:rFonts w:ascii="Times New Roman" w:hAnsi="Times New Roman" w:cs="Times New Roman"/>
          <w:sz w:val="24"/>
          <w:szCs w:val="24"/>
        </w:rPr>
        <w:t>Triso</w:t>
      </w:r>
      <w:proofErr w:type="spellEnd"/>
      <w:r w:rsidRPr="00727BB1">
        <w:rPr>
          <w:rFonts w:ascii="Times New Roman" w:hAnsi="Times New Roman" w:cs="Times New Roman"/>
          <w:sz w:val="24"/>
          <w:szCs w:val="24"/>
        </w:rPr>
        <w:t>-Super 12 + è un materiale leggero facile da movimentare in cantiere e che non richiede dispositivi di protezione personale perché realizzato con materiali non irritanti.</w:t>
      </w:r>
      <w:r w:rsidR="00727BB1" w:rsidRPr="00727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BB1" w:rsidRPr="00727BB1">
        <w:rPr>
          <w:rFonts w:ascii="Times New Roman" w:hAnsi="Times New Roman" w:cs="Times New Roman"/>
          <w:sz w:val="24"/>
          <w:szCs w:val="24"/>
        </w:rPr>
        <w:t>Triso</w:t>
      </w:r>
      <w:proofErr w:type="spellEnd"/>
      <w:r w:rsidR="00727BB1" w:rsidRPr="00727BB1">
        <w:rPr>
          <w:rFonts w:ascii="Times New Roman" w:hAnsi="Times New Roman" w:cs="Times New Roman"/>
          <w:sz w:val="24"/>
          <w:szCs w:val="24"/>
        </w:rPr>
        <w:t xml:space="preserve">-Super 12 + è testato e certificato in conformità con i requisiti dettati dalla norma internazionale UNI EN ISO 22097:2023 che sostituisce la norma europea EN 16012+A1. </w:t>
      </w:r>
    </w:p>
    <w:p w14:paraId="2081B863" w14:textId="77777777" w:rsidR="00727BB1" w:rsidRPr="00727BB1" w:rsidRDefault="00727BB1" w:rsidP="00727B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00ACA" w14:textId="751E2B70" w:rsidR="00996A65" w:rsidRPr="00727BB1" w:rsidRDefault="00C24942" w:rsidP="0073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B1">
        <w:rPr>
          <w:rFonts w:ascii="Times New Roman" w:hAnsi="Times New Roman" w:cs="Times New Roman"/>
          <w:sz w:val="24"/>
          <w:szCs w:val="24"/>
        </w:rPr>
        <w:t xml:space="preserve">La produzione dell’isolante </w:t>
      </w:r>
      <w:proofErr w:type="spellStart"/>
      <w:r w:rsidRPr="00727BB1">
        <w:rPr>
          <w:rFonts w:ascii="Times New Roman" w:hAnsi="Times New Roman" w:cs="Times New Roman"/>
          <w:sz w:val="24"/>
          <w:szCs w:val="24"/>
        </w:rPr>
        <w:t>termoriflettente</w:t>
      </w:r>
      <w:proofErr w:type="spellEnd"/>
      <w:r w:rsidRPr="00727BB1">
        <w:rPr>
          <w:rFonts w:ascii="Times New Roman" w:hAnsi="Times New Roman" w:cs="Times New Roman"/>
          <w:sz w:val="24"/>
          <w:szCs w:val="24"/>
        </w:rPr>
        <w:t xml:space="preserve"> ACTIS è garantita direttamente dalla casa madre francese, assicurando così una disponibilità costante del materiale necessario per ogni intervento. Scegliere una soluzione ACTIS significa evitare ritardi nei lavori e rispondere in modo rapido ed efficiente alle esigenze progettuali, grazie al supporto tecnico continuo offerto da </w:t>
      </w:r>
      <w:proofErr w:type="spellStart"/>
      <w:r w:rsidRPr="00727BB1">
        <w:rPr>
          <w:rFonts w:ascii="Times New Roman" w:hAnsi="Times New Roman" w:cs="Times New Roman"/>
          <w:sz w:val="24"/>
          <w:szCs w:val="24"/>
        </w:rPr>
        <w:t>Simet</w:t>
      </w:r>
      <w:proofErr w:type="spellEnd"/>
      <w:r w:rsidRPr="00727BB1">
        <w:rPr>
          <w:rFonts w:ascii="Times New Roman" w:hAnsi="Times New Roman" w:cs="Times New Roman"/>
          <w:sz w:val="24"/>
          <w:szCs w:val="24"/>
        </w:rPr>
        <w:t xml:space="preserve"> e dai suoi esperti. Il prodotto, certificato ed ecosostenibile, è progettato per essere riciclato e disassemblato, permettendo il suo reinserimento nel ciclo produttivo per la realizzazione di nuovi materiali.</w:t>
      </w:r>
    </w:p>
    <w:p w14:paraId="59DEE40E" w14:textId="77777777" w:rsidR="00996A65" w:rsidRPr="00727BB1" w:rsidRDefault="00996A65" w:rsidP="0073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D401D" w14:textId="18F6D60C" w:rsidR="000D63BC" w:rsidRPr="000D63BC" w:rsidRDefault="000D63BC" w:rsidP="000D63BC">
      <w:pPr>
        <w:suppressAutoHyphens/>
        <w:spacing w:after="0" w:line="240" w:lineRule="auto"/>
        <w:jc w:val="both"/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</w:pPr>
      <w:r w:rsidRPr="000D63BC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 xml:space="preserve">Milano, </w:t>
      </w:r>
      <w:r w:rsidR="006C7069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Dicembre</w:t>
      </w:r>
      <w:r w:rsidRPr="000D63BC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 xml:space="preserve"> 202</w:t>
      </w:r>
      <w:r w:rsidR="00430096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5</w:t>
      </w:r>
    </w:p>
    <w:p w14:paraId="253174D9" w14:textId="77777777" w:rsidR="000D63BC" w:rsidRPr="000D63BC" w:rsidRDefault="000D63BC" w:rsidP="000D63BC">
      <w:pPr>
        <w:suppressAutoHyphens/>
        <w:spacing w:after="0" w:line="240" w:lineRule="auto"/>
        <w:jc w:val="both"/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</w:pPr>
    </w:p>
    <w:p w14:paraId="755C7A47" w14:textId="77777777" w:rsidR="000D63BC" w:rsidRPr="000D63BC" w:rsidRDefault="000D63BC" w:rsidP="000D63BC">
      <w:pPr>
        <w:suppressAutoHyphens/>
        <w:spacing w:after="0" w:line="240" w:lineRule="auto"/>
        <w:jc w:val="both"/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</w:pPr>
    </w:p>
    <w:p w14:paraId="77CBE0A3" w14:textId="77777777" w:rsidR="000D63BC" w:rsidRPr="000D63BC" w:rsidRDefault="000D63BC" w:rsidP="000D63BC">
      <w:pPr>
        <w:suppressAutoHyphens/>
        <w:spacing w:after="0" w:line="240" w:lineRule="auto"/>
        <w:jc w:val="both"/>
        <w:rPr>
          <w:rFonts w:ascii="Times New Roman" w:eastAsia="Songti SC" w:hAnsi="Times New Roman" w:cs="Times New Roman"/>
          <w:b/>
          <w:kern w:val="2"/>
          <w:sz w:val="24"/>
          <w:szCs w:val="24"/>
          <w:lang w:eastAsia="zh-CN" w:bidi="hi-IN"/>
        </w:rPr>
      </w:pPr>
      <w:r w:rsidRPr="000D63BC">
        <w:rPr>
          <w:rFonts w:ascii="Times New Roman" w:eastAsia="Songti SC" w:hAnsi="Times New Roman" w:cs="Times New Roman"/>
          <w:b/>
          <w:kern w:val="2"/>
          <w:sz w:val="24"/>
          <w:szCs w:val="24"/>
          <w:lang w:eastAsia="zh-CN" w:bidi="hi-IN"/>
        </w:rPr>
        <w:t>Per informazioni:</w:t>
      </w:r>
    </w:p>
    <w:p w14:paraId="6375CE51" w14:textId="77777777" w:rsidR="000D63BC" w:rsidRPr="000D63BC" w:rsidRDefault="000D63BC" w:rsidP="000D63BC">
      <w:pPr>
        <w:suppressAutoHyphens/>
        <w:spacing w:after="0" w:line="240" w:lineRule="auto"/>
        <w:jc w:val="both"/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</w:pPr>
      <w:r w:rsidRPr="000D63BC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Ufficio Stampa Actis</w:t>
      </w:r>
    </w:p>
    <w:p w14:paraId="3978D211" w14:textId="77777777" w:rsidR="000D63BC" w:rsidRPr="006C7069" w:rsidRDefault="000D63BC" w:rsidP="000D63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</w:pPr>
      <w:r w:rsidRPr="006C7069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 xml:space="preserve">Sillabario srl </w:t>
      </w:r>
    </w:p>
    <w:p w14:paraId="6B1FAB71" w14:textId="77777777" w:rsidR="000D63BC" w:rsidRPr="000D63BC" w:rsidRDefault="000D63BC" w:rsidP="000D63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</w:pPr>
      <w:r w:rsidRPr="000D63BC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 xml:space="preserve">Via Euripide, 9 </w:t>
      </w:r>
    </w:p>
    <w:p w14:paraId="39010304" w14:textId="77777777" w:rsidR="000D63BC" w:rsidRPr="000D63BC" w:rsidRDefault="000D63BC" w:rsidP="000D63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</w:pPr>
      <w:r w:rsidRPr="000D63BC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20145 Milano</w:t>
      </w:r>
    </w:p>
    <w:p w14:paraId="76DD78C2" w14:textId="77777777" w:rsidR="000D63BC" w:rsidRPr="000D63BC" w:rsidRDefault="000D63BC" w:rsidP="000D63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</w:pPr>
      <w:r w:rsidRPr="000D63BC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 xml:space="preserve">tel. 0287399276 </w:t>
      </w:r>
    </w:p>
    <w:p w14:paraId="296E8F2F" w14:textId="77777777" w:rsidR="000D63BC" w:rsidRPr="000D63BC" w:rsidRDefault="000D63BC" w:rsidP="000D63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</w:pPr>
      <w:r w:rsidRPr="000D63BC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 xml:space="preserve">sillabario@sillabariopress.it </w:t>
      </w:r>
    </w:p>
    <w:p w14:paraId="1177B659" w14:textId="77777777" w:rsidR="000D63BC" w:rsidRPr="000D63BC" w:rsidRDefault="000D63BC" w:rsidP="000D63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</w:pPr>
      <w:r w:rsidRPr="000D63BC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Giacomo Galli</w:t>
      </w:r>
    </w:p>
    <w:p w14:paraId="389B379E" w14:textId="77777777" w:rsidR="000D63BC" w:rsidRPr="000D63BC" w:rsidRDefault="000D63BC" w:rsidP="000D63BC">
      <w:pPr>
        <w:suppressAutoHyphens/>
        <w:spacing w:after="0" w:line="240" w:lineRule="auto"/>
        <w:jc w:val="both"/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</w:pPr>
      <w:proofErr w:type="spellStart"/>
      <w:r w:rsidRPr="000D63BC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cell</w:t>
      </w:r>
      <w:proofErr w:type="spellEnd"/>
      <w:r w:rsidRPr="000D63BC">
        <w:rPr>
          <w:rFonts w:ascii="Times New Roman" w:eastAsia="Songti SC" w:hAnsi="Times New Roman" w:cs="Times New Roman"/>
          <w:kern w:val="2"/>
          <w:sz w:val="24"/>
          <w:szCs w:val="24"/>
          <w:lang w:eastAsia="zh-CN" w:bidi="hi-IN"/>
        </w:rPr>
        <w:t>. 3333701412</w:t>
      </w:r>
    </w:p>
    <w:p w14:paraId="0ECACA84" w14:textId="77777777" w:rsidR="00FC1F5F" w:rsidRPr="00D216DE" w:rsidRDefault="00FC1F5F" w:rsidP="00730486">
      <w:pPr>
        <w:spacing w:after="0" w:line="240" w:lineRule="auto"/>
        <w:jc w:val="both"/>
        <w:rPr>
          <w:sz w:val="24"/>
          <w:szCs w:val="24"/>
        </w:rPr>
      </w:pPr>
    </w:p>
    <w:sectPr w:rsidR="00FC1F5F" w:rsidRPr="00D216DE" w:rsidSect="00D216DE">
      <w:pgSz w:w="11906" w:h="16838" w:code="9"/>
      <w:pgMar w:top="1701" w:right="1701" w:bottom="1701" w:left="1701" w:header="73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30"/>
    <w:rsid w:val="000112CB"/>
    <w:rsid w:val="0001744E"/>
    <w:rsid w:val="00056162"/>
    <w:rsid w:val="000728CE"/>
    <w:rsid w:val="000771B1"/>
    <w:rsid w:val="000775D3"/>
    <w:rsid w:val="0009122A"/>
    <w:rsid w:val="000B00D6"/>
    <w:rsid w:val="000D63BC"/>
    <w:rsid w:val="00100371"/>
    <w:rsid w:val="001018AF"/>
    <w:rsid w:val="00104644"/>
    <w:rsid w:val="00133FD0"/>
    <w:rsid w:val="00134B97"/>
    <w:rsid w:val="0013660E"/>
    <w:rsid w:val="00161AD9"/>
    <w:rsid w:val="001875DD"/>
    <w:rsid w:val="001916E6"/>
    <w:rsid w:val="001A5EAC"/>
    <w:rsid w:val="001B55F9"/>
    <w:rsid w:val="001E1346"/>
    <w:rsid w:val="001F02D2"/>
    <w:rsid w:val="00204FC6"/>
    <w:rsid w:val="00214DFE"/>
    <w:rsid w:val="00224D6D"/>
    <w:rsid w:val="00237DA7"/>
    <w:rsid w:val="00260790"/>
    <w:rsid w:val="0028718F"/>
    <w:rsid w:val="00294663"/>
    <w:rsid w:val="002965DC"/>
    <w:rsid w:val="002A36FD"/>
    <w:rsid w:val="002F6903"/>
    <w:rsid w:val="00300800"/>
    <w:rsid w:val="00354C81"/>
    <w:rsid w:val="0036144B"/>
    <w:rsid w:val="003636C3"/>
    <w:rsid w:val="00430096"/>
    <w:rsid w:val="004310E3"/>
    <w:rsid w:val="0044305C"/>
    <w:rsid w:val="00444414"/>
    <w:rsid w:val="00481865"/>
    <w:rsid w:val="00497551"/>
    <w:rsid w:val="004B3492"/>
    <w:rsid w:val="004C0278"/>
    <w:rsid w:val="004E2E98"/>
    <w:rsid w:val="004F3643"/>
    <w:rsid w:val="00585BF6"/>
    <w:rsid w:val="005910D6"/>
    <w:rsid w:val="005C6D2E"/>
    <w:rsid w:val="005D4CD0"/>
    <w:rsid w:val="005E2DBF"/>
    <w:rsid w:val="00654849"/>
    <w:rsid w:val="006607D6"/>
    <w:rsid w:val="00663C44"/>
    <w:rsid w:val="006B6EB2"/>
    <w:rsid w:val="006C1130"/>
    <w:rsid w:val="006C7069"/>
    <w:rsid w:val="00727BB1"/>
    <w:rsid w:val="00730486"/>
    <w:rsid w:val="00731202"/>
    <w:rsid w:val="00762D50"/>
    <w:rsid w:val="007D10D5"/>
    <w:rsid w:val="007D3DB8"/>
    <w:rsid w:val="007E1E9B"/>
    <w:rsid w:val="007F2DDC"/>
    <w:rsid w:val="00807677"/>
    <w:rsid w:val="00810AA0"/>
    <w:rsid w:val="008203BD"/>
    <w:rsid w:val="008369D6"/>
    <w:rsid w:val="008515E5"/>
    <w:rsid w:val="008A585F"/>
    <w:rsid w:val="008B5B31"/>
    <w:rsid w:val="008C2DE3"/>
    <w:rsid w:val="008C4B20"/>
    <w:rsid w:val="008E2D6B"/>
    <w:rsid w:val="008F757C"/>
    <w:rsid w:val="00912FE6"/>
    <w:rsid w:val="0097402A"/>
    <w:rsid w:val="00992268"/>
    <w:rsid w:val="00996A65"/>
    <w:rsid w:val="0099715B"/>
    <w:rsid w:val="009B126E"/>
    <w:rsid w:val="009B3D50"/>
    <w:rsid w:val="00A00D3E"/>
    <w:rsid w:val="00A01030"/>
    <w:rsid w:val="00A04622"/>
    <w:rsid w:val="00A56086"/>
    <w:rsid w:val="00A901C0"/>
    <w:rsid w:val="00B420EB"/>
    <w:rsid w:val="00BF54A1"/>
    <w:rsid w:val="00C100B3"/>
    <w:rsid w:val="00C24942"/>
    <w:rsid w:val="00C54AEE"/>
    <w:rsid w:val="00CB4D70"/>
    <w:rsid w:val="00CB7096"/>
    <w:rsid w:val="00CD6AE1"/>
    <w:rsid w:val="00D04C36"/>
    <w:rsid w:val="00D06C28"/>
    <w:rsid w:val="00D118E3"/>
    <w:rsid w:val="00D14127"/>
    <w:rsid w:val="00D216DE"/>
    <w:rsid w:val="00D22C90"/>
    <w:rsid w:val="00D303D8"/>
    <w:rsid w:val="00D32568"/>
    <w:rsid w:val="00D8649B"/>
    <w:rsid w:val="00DA4FD7"/>
    <w:rsid w:val="00DC7474"/>
    <w:rsid w:val="00DF33B5"/>
    <w:rsid w:val="00DF4246"/>
    <w:rsid w:val="00E04F5E"/>
    <w:rsid w:val="00ED0579"/>
    <w:rsid w:val="00F37E7E"/>
    <w:rsid w:val="00F54115"/>
    <w:rsid w:val="00F543A1"/>
    <w:rsid w:val="00F70958"/>
    <w:rsid w:val="00F975F9"/>
    <w:rsid w:val="00FC1F5F"/>
    <w:rsid w:val="00FC40B0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6D31"/>
  <w15:chartTrackingRefBased/>
  <w15:docId w15:val="{863364E4-D510-4164-8A8B-949AB087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0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3660E"/>
    <w:pPr>
      <w:suppressAutoHyphens/>
      <w:spacing w:after="140" w:line="276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13660E"/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customStyle="1" w:styleId="show-for-large">
    <w:name w:val="show-for-large"/>
    <w:basedOn w:val="Carpredefinitoparagrafo"/>
    <w:rsid w:val="008C4B20"/>
  </w:style>
  <w:style w:type="character" w:styleId="Enfasigrassetto">
    <w:name w:val="Strong"/>
    <w:basedOn w:val="Carpredefinitoparagrafo"/>
    <w:uiPriority w:val="22"/>
    <w:qFormat/>
    <w:rsid w:val="008C4B20"/>
    <w:rPr>
      <w:b/>
      <w:bCs/>
    </w:rPr>
  </w:style>
  <w:style w:type="character" w:styleId="Enfasicorsivo">
    <w:name w:val="Emphasis"/>
    <w:basedOn w:val="Carpredefinitoparagrafo"/>
    <w:uiPriority w:val="20"/>
    <w:qFormat/>
    <w:rsid w:val="00CB4D70"/>
    <w:rPr>
      <w:i/>
      <w:iCs/>
    </w:rPr>
  </w:style>
  <w:style w:type="paragraph" w:styleId="Nessunaspaziatura">
    <w:name w:val="No Spacing"/>
    <w:uiPriority w:val="99"/>
    <w:qFormat/>
    <w:rsid w:val="008E2D6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NormaleWeb">
    <w:name w:val="Normal (Web)"/>
    <w:basedOn w:val="Normale"/>
    <w:uiPriority w:val="99"/>
    <w:unhideWhenUsed/>
    <w:rsid w:val="0001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1">
    <w:name w:val="p1"/>
    <w:basedOn w:val="Normale"/>
    <w:rsid w:val="0001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">
    <w:name w:val="s1"/>
    <w:basedOn w:val="Carpredefinitoparagrafo"/>
    <w:rsid w:val="00BF5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Bagni</dc:creator>
  <cp:keywords/>
  <dc:description/>
  <cp:lastModifiedBy>Giacomo Galli</cp:lastModifiedBy>
  <cp:revision>47</cp:revision>
  <dcterms:created xsi:type="dcterms:W3CDTF">2025-10-27T11:19:00Z</dcterms:created>
  <dcterms:modified xsi:type="dcterms:W3CDTF">2025-12-10T10:05:00Z</dcterms:modified>
</cp:coreProperties>
</file>